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14E1D" w14:textId="0EB9524D" w:rsidR="001E52A1" w:rsidRPr="002235AF" w:rsidRDefault="002235AF" w:rsidP="001E52A1">
      <w:pPr>
        <w:jc w:val="center"/>
        <w:rPr>
          <w:b/>
          <w:bCs/>
          <w:lang w:val="de-DE"/>
        </w:rPr>
      </w:pPr>
      <w:r w:rsidRPr="002235AF">
        <w:rPr>
          <w:b/>
          <w:bCs/>
          <w:lang w:val="de-DE"/>
        </w:rPr>
        <w:t>VORBERICHT UND TECHNISCHE DEF</w:t>
      </w:r>
      <w:r>
        <w:rPr>
          <w:b/>
          <w:bCs/>
          <w:lang w:val="de-DE"/>
        </w:rPr>
        <w:t>INITION DER PRAXISPHASE</w:t>
      </w:r>
    </w:p>
    <w:p w14:paraId="6A2CFBB2" w14:textId="7873F1EA" w:rsidR="001E52A1" w:rsidRPr="002235AF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</w:pPr>
      <w:r w:rsidRPr="001E52A1">
        <w:rPr>
          <w:rFonts w:ascii="Times New Roman" w:eastAsia="Times New Roman" w:hAnsi="Times New Roman" w:cs="Times New Roman"/>
          <w:noProof/>
          <w:sz w:val="16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425EC" wp14:editId="618F8249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6029325" cy="9525"/>
                <wp:effectExtent l="0" t="0" r="952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80449" id="6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3pt" to="4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" strokecolor="windowText" strokeweight="1.5pt"/>
            </w:pict>
          </mc:Fallback>
        </mc:AlternateContent>
      </w:r>
      <w:r w:rsidR="002235AF" w:rsidRPr="002235AF"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  <w:t>PROJEKT TITEL</w:t>
      </w:r>
      <w:r w:rsidRPr="002235AF"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  <w:t>:</w:t>
      </w:r>
    </w:p>
    <w:p w14:paraId="5AC0D8B8" w14:textId="562C3842" w:rsidR="001E52A1" w:rsidRPr="002235AF" w:rsidRDefault="002235AF" w:rsidP="001E52A1">
      <w:pPr>
        <w:tabs>
          <w:tab w:val="center" w:pos="4252"/>
          <w:tab w:val="right" w:pos="8504"/>
        </w:tabs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</w:pPr>
      <w:r w:rsidRPr="002235AF"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  <w:t>NAME LERNENDE</w:t>
      </w:r>
      <w:r w:rsidR="00370BB1"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  <w:t>/</w:t>
      </w:r>
      <w:r w:rsidRPr="002235AF"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  <w:t>R</w:t>
      </w:r>
      <w:r w:rsidR="001E52A1" w:rsidRPr="002235AF"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  <w:t>:       </w:t>
      </w:r>
    </w:p>
    <w:p w14:paraId="3346EAC1" w14:textId="27EC45EF" w:rsidR="001E52A1" w:rsidRPr="002235AF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</w:pPr>
      <w:r w:rsidRPr="002235AF"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  <w:t>Anfangsdatum</w:t>
      </w:r>
      <w:r w:rsidR="001E52A1" w:rsidRPr="002235AF"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  <w:t xml:space="preserve">:       </w:t>
      </w:r>
      <w:r w:rsidR="001E52A1" w:rsidRPr="002235AF"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  <w:tab/>
      </w:r>
      <w:r w:rsidR="001E52A1" w:rsidRPr="002235AF"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  <w:tab/>
        <w:t>End</w:t>
      </w:r>
      <w:r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  <w:t>e</w:t>
      </w:r>
      <w:r w:rsidR="001E52A1" w:rsidRPr="002235AF">
        <w:rPr>
          <w:rFonts w:ascii="Calibri" w:eastAsia="Times New Roman" w:hAnsi="Calibri" w:cs="Times New Roman"/>
          <w:b/>
          <w:sz w:val="28"/>
          <w:szCs w:val="36"/>
          <w:lang w:val="de-DE" w:eastAsia="es-ES"/>
        </w:rPr>
        <w:t xml:space="preserve">: </w:t>
      </w:r>
    </w:p>
    <w:p w14:paraId="42A8B4C5" w14:textId="77777777" w:rsidR="001E52A1" w:rsidRPr="002235AF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val="de-DE" w:eastAsia="es-ES"/>
        </w:rPr>
      </w:pPr>
      <w:r w:rsidRPr="001E52A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60329" wp14:editId="0534112B">
                <wp:simplePos x="0" y="0"/>
                <wp:positionH relativeFrom="column">
                  <wp:posOffset>-15875</wp:posOffset>
                </wp:positionH>
                <wp:positionV relativeFrom="paragraph">
                  <wp:posOffset>31750</wp:posOffset>
                </wp:positionV>
                <wp:extent cx="6029325" cy="9525"/>
                <wp:effectExtent l="0" t="0" r="9525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B5093" id="7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.5pt" to="473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" strokecolor="windowText" strokeweight="1.5pt"/>
            </w:pict>
          </mc:Fallback>
        </mc:AlternateContent>
      </w:r>
    </w:p>
    <w:p w14:paraId="5D2BCE6B" w14:textId="6BB35E4B" w:rsidR="001E52A1" w:rsidRPr="002235AF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val="de-DE" w:eastAsia="es-ES"/>
        </w:rPr>
      </w:pPr>
      <w:r w:rsidRPr="002235AF">
        <w:rPr>
          <w:rFonts w:ascii="Calibri" w:eastAsia="Times New Roman" w:hAnsi="Calibri" w:cs="Times New Roman"/>
          <w:b/>
          <w:sz w:val="20"/>
          <w:szCs w:val="20"/>
          <w:u w:val="single"/>
          <w:lang w:val="de-DE" w:eastAsia="es-ES"/>
        </w:rPr>
        <w:t xml:space="preserve">DATEN AUSLÄNDISCHER UNTERNEHMEN ODER </w:t>
      </w:r>
      <w:r w:rsidR="00BF5004">
        <w:rPr>
          <w:rFonts w:ascii="Calibri" w:eastAsia="Times New Roman" w:hAnsi="Calibri" w:cs="Times New Roman"/>
          <w:b/>
          <w:sz w:val="20"/>
          <w:szCs w:val="20"/>
          <w:u w:val="single"/>
          <w:lang w:val="de-DE" w:eastAsia="es-ES"/>
        </w:rPr>
        <w:t>BILDUNGSINSTITUTIONEN</w:t>
      </w:r>
      <w:r w:rsidR="001E52A1" w:rsidRPr="002235AF">
        <w:rPr>
          <w:rFonts w:ascii="Calibri" w:eastAsia="Times New Roman" w:hAnsi="Calibri" w:cs="Times New Roman"/>
          <w:b/>
          <w:sz w:val="20"/>
          <w:szCs w:val="20"/>
          <w:u w:val="single"/>
          <w:lang w:val="de-DE" w:eastAsia="es-ES"/>
        </w:rPr>
        <w:t>:</w:t>
      </w:r>
    </w:p>
    <w:p w14:paraId="749ACB70" w14:textId="77777777" w:rsidR="001E52A1" w:rsidRPr="002235AF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val="de-DE" w:eastAsia="es-ES"/>
        </w:rPr>
      </w:pPr>
    </w:p>
    <w:p w14:paraId="717B8F74" w14:textId="6EC1FF8C" w:rsidR="001E52A1" w:rsidRPr="00650489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</w:pPr>
      <w:r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>Offizieller Name</w:t>
      </w:r>
      <w:r w:rsidR="001E52A1"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 xml:space="preserve">:  </w:t>
      </w:r>
    </w:p>
    <w:p w14:paraId="2C3B5A71" w14:textId="0561D5F3" w:rsidR="001E52A1" w:rsidRPr="00650489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de-DE" w:eastAsia="es-ES"/>
        </w:rPr>
      </w:pPr>
      <w:r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>Adresse</w:t>
      </w:r>
      <w:r w:rsidR="001E52A1"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>:</w:t>
      </w:r>
      <w:r w:rsidR="001E52A1"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ab/>
      </w:r>
    </w:p>
    <w:p w14:paraId="7C0959EB" w14:textId="77777777" w:rsidR="001E52A1" w:rsidRPr="00650489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</w:pPr>
      <w:r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>Tel:</w:t>
      </w:r>
      <w:r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ab/>
      </w:r>
      <w:r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ab/>
      </w:r>
      <w:r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ab/>
      </w:r>
      <w:r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ab/>
        <w:t>Fax:</w:t>
      </w:r>
      <w:r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ab/>
      </w:r>
      <w:r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ab/>
      </w:r>
      <w:r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ab/>
      </w:r>
    </w:p>
    <w:p w14:paraId="204D5E57" w14:textId="77777777" w:rsidR="002235AF" w:rsidRPr="00650489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</w:pPr>
    </w:p>
    <w:p w14:paraId="54165E26" w14:textId="084CE772" w:rsidR="001E52A1" w:rsidRPr="00650489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</w:pPr>
      <w:r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>Kontaktperson</w:t>
      </w:r>
      <w:r w:rsidR="001E52A1"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>:</w:t>
      </w:r>
      <w:r w:rsidR="001E52A1"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ab/>
      </w:r>
      <w:r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  <w:t>N</w:t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>ame:</w:t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BF5004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>E-Mail</w:t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>:</w:t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ab/>
      </w:r>
    </w:p>
    <w:p w14:paraId="7926A893" w14:textId="04B40278" w:rsidR="001E52A1" w:rsidRPr="00650489" w:rsidRDefault="00BF5004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de-DE" w:eastAsia="es-ES"/>
        </w:rPr>
      </w:pPr>
      <w:r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>Projekt Direk</w:t>
      </w:r>
      <w:r w:rsidR="001E52A1"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>tor:</w:t>
      </w:r>
      <w:r w:rsidR="001E52A1"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ab/>
      </w:r>
      <w:r w:rsidR="001E52A1" w:rsidRPr="00650489"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  <w:tab/>
      </w:r>
      <w:r w:rsidR="002235AF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>N</w:t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>ame:</w:t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>E-Mail</w:t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>:</w:t>
      </w:r>
      <w:r w:rsidR="001E52A1"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</w:p>
    <w:p w14:paraId="5B1E0843" w14:textId="127F8EB7" w:rsidR="001E52A1" w:rsidRPr="002235AF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de-DE" w:eastAsia="es-ES"/>
        </w:rPr>
      </w:pPr>
      <w:r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Pr="00650489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2235AF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Hochschulabschluss</w:t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 xml:space="preserve">: </w:t>
      </w:r>
    </w:p>
    <w:p w14:paraId="2A2FCBBB" w14:textId="4729177A" w:rsidR="001E52A1" w:rsidRPr="002235AF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de-DE" w:eastAsia="es-ES"/>
        </w:rPr>
      </w:pP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2235AF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 xml:space="preserve">Position im Unternehmen/an der </w:t>
      </w:r>
      <w:r w:rsidR="00BF5004">
        <w:rPr>
          <w:rFonts w:ascii="Calibri" w:eastAsia="Times New Roman" w:hAnsi="Calibri" w:cs="Times New Roman"/>
          <w:sz w:val="20"/>
          <w:szCs w:val="20"/>
          <w:lang w:val="de-DE" w:eastAsia="es-ES"/>
        </w:rPr>
        <w:t>Bildungsinstitution</w:t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:</w:t>
      </w:r>
    </w:p>
    <w:p w14:paraId="06A7932A" w14:textId="77777777" w:rsidR="001E52A1" w:rsidRPr="002235AF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de-DE" w:eastAsia="es-ES"/>
        </w:rPr>
      </w:pPr>
      <w:r w:rsidRPr="001E52A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346DC" wp14:editId="7C422E26">
                <wp:simplePos x="0" y="0"/>
                <wp:positionH relativeFrom="column">
                  <wp:posOffset>-15875</wp:posOffset>
                </wp:positionH>
                <wp:positionV relativeFrom="paragraph">
                  <wp:posOffset>159385</wp:posOffset>
                </wp:positionV>
                <wp:extent cx="6029325" cy="9525"/>
                <wp:effectExtent l="0" t="0" r="9525" b="28575"/>
                <wp:wrapNone/>
                <wp:docPr id="20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2A7A6" id="9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2.55pt" to="47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" strokecolor="windowText" strokeweight="1.5pt"/>
            </w:pict>
          </mc:Fallback>
        </mc:AlternateContent>
      </w:r>
    </w:p>
    <w:p w14:paraId="65C557A5" w14:textId="77777777" w:rsidR="001E52A1" w:rsidRPr="002235AF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val="de-DE" w:eastAsia="es-ES"/>
        </w:rPr>
      </w:pPr>
    </w:p>
    <w:p w14:paraId="5EC04748" w14:textId="5636E55D" w:rsidR="001E52A1" w:rsidRPr="002235AF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val="de-DE" w:eastAsia="es-ES"/>
        </w:rPr>
      </w:pPr>
      <w:r w:rsidRPr="002235AF">
        <w:rPr>
          <w:rFonts w:ascii="Calibri" w:eastAsia="Times New Roman" w:hAnsi="Calibri" w:cs="Times New Roman"/>
          <w:b/>
          <w:sz w:val="20"/>
          <w:szCs w:val="20"/>
          <w:u w:val="single"/>
          <w:lang w:val="de-DE" w:eastAsia="es-ES"/>
        </w:rPr>
        <w:t xml:space="preserve">Daten über die Praxisphase bei dem Unternehmen </w:t>
      </w:r>
      <w:r w:rsidR="001E52A1" w:rsidRPr="002235AF">
        <w:rPr>
          <w:rFonts w:ascii="Calibri" w:eastAsia="Times New Roman" w:hAnsi="Calibri" w:cs="Times New Roman"/>
          <w:b/>
          <w:sz w:val="20"/>
          <w:szCs w:val="20"/>
          <w:u w:val="single"/>
          <w:lang w:val="de-DE" w:eastAsia="es-ES"/>
        </w:rPr>
        <w:t>(</w:t>
      </w:r>
      <w:r w:rsidRPr="002235A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val="de-DE" w:eastAsia="es-ES"/>
        </w:rPr>
        <w:t>Füllen Sie diesen Abschnitt nur dann aus, wenn der</w:t>
      </w:r>
      <w:r w:rsidR="00370BB1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val="de-DE" w:eastAsia="es-ES"/>
        </w:rPr>
        <w:t>/die</w:t>
      </w:r>
      <w:r w:rsidRPr="002235A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val="de-DE" w:eastAsia="es-ES"/>
        </w:rPr>
        <w:t xml:space="preserve"> </w:t>
      </w:r>
      <w:r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val="de-DE" w:eastAsia="es-ES"/>
        </w:rPr>
        <w:t>Lernende</w:t>
      </w:r>
      <w:r w:rsidRPr="002235A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val="de-DE" w:eastAsia="es-ES"/>
        </w:rPr>
        <w:t xml:space="preserve"> eine </w:t>
      </w:r>
      <w:r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val="de-DE" w:eastAsia="es-ES"/>
        </w:rPr>
        <w:t xml:space="preserve">Praxisphase </w:t>
      </w:r>
      <w:r w:rsidRPr="002235A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val="de-DE" w:eastAsia="es-ES"/>
        </w:rPr>
        <w:t>bei der Muttergesellschaft absolvieren muss, bevor er bei der Tochtergesellschaft anfängt.</w:t>
      </w:r>
      <w:r w:rsidR="001E52A1" w:rsidRPr="002235AF">
        <w:rPr>
          <w:rFonts w:ascii="Calibri" w:eastAsia="Times New Roman" w:hAnsi="Calibri" w:cs="Times New Roman"/>
          <w:b/>
          <w:sz w:val="20"/>
          <w:szCs w:val="20"/>
          <w:u w:val="single"/>
          <w:lang w:val="de-DE" w:eastAsia="es-ES"/>
        </w:rPr>
        <w:t>)</w:t>
      </w:r>
    </w:p>
    <w:p w14:paraId="117B760B" w14:textId="71D63D33" w:rsidR="001E52A1" w:rsidRPr="002235AF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val="de-DE" w:eastAsia="es-ES"/>
        </w:rPr>
      </w:pPr>
      <w:r w:rsidRPr="001E52A1">
        <w:rPr>
          <w:rFonts w:ascii="Calibri" w:eastAsia="Times New Roman" w:hAnsi="Calibri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6BE8" wp14:editId="10F2A851">
                <wp:simplePos x="0" y="0"/>
                <wp:positionH relativeFrom="column">
                  <wp:posOffset>4265295</wp:posOffset>
                </wp:positionH>
                <wp:positionV relativeFrom="paragraph">
                  <wp:posOffset>155575</wp:posOffset>
                </wp:positionV>
                <wp:extent cx="180975" cy="1524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47F3B" id="1 Rectángulo" o:spid="_x0000_s1026" style="position:absolute;margin-left:335.85pt;margin-top:12.2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" fillcolor="window" strokecolor="windowText" strokeweight=".5pt"/>
            </w:pict>
          </mc:Fallback>
        </mc:AlternateContent>
      </w:r>
      <w:r w:rsidR="001E52A1" w:rsidRPr="001E52A1">
        <w:rPr>
          <w:rFonts w:ascii="Calibri" w:eastAsia="Times New Roman" w:hAnsi="Calibri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712A1" wp14:editId="1EC0EAD2">
                <wp:simplePos x="0" y="0"/>
                <wp:positionH relativeFrom="column">
                  <wp:posOffset>4764405</wp:posOffset>
                </wp:positionH>
                <wp:positionV relativeFrom="paragraph">
                  <wp:posOffset>154940</wp:posOffset>
                </wp:positionV>
                <wp:extent cx="161925" cy="161925"/>
                <wp:effectExtent l="0" t="0" r="28575" b="28575"/>
                <wp:wrapNone/>
                <wp:docPr id="21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B8CAB" id="8 Rectángulo" o:spid="_x0000_s1026" style="position:absolute;margin-left:375.15pt;margin-top:12.2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" fillcolor="window" strokecolor="windowText" strokeweight=".5pt"/>
            </w:pict>
          </mc:Fallback>
        </mc:AlternateContent>
      </w:r>
    </w:p>
    <w:p w14:paraId="486C3227" w14:textId="69C62715" w:rsidR="001E52A1" w:rsidRPr="002235AF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de-DE" w:eastAsia="es-ES"/>
        </w:rPr>
      </w:pP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Das Projekt erfordert einen vorherigen Aufenthalt in der Muttergesellschaft</w:t>
      </w:r>
      <w:r>
        <w:rPr>
          <w:rFonts w:ascii="Calibri" w:eastAsia="Times New Roman" w:hAnsi="Calibri" w:cs="Times New Roman"/>
          <w:sz w:val="20"/>
          <w:szCs w:val="20"/>
          <w:lang w:val="de-DE" w:eastAsia="es-ES"/>
        </w:rPr>
        <w:t xml:space="preserve">                      </w:t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JA</w:t>
      </w:r>
      <w:r>
        <w:rPr>
          <w:rFonts w:ascii="Calibri" w:eastAsia="Times New Roman" w:hAnsi="Calibri" w:cs="Times New Roman"/>
          <w:sz w:val="20"/>
          <w:szCs w:val="20"/>
          <w:lang w:val="de-DE" w:eastAsia="es-ES"/>
        </w:rPr>
        <w:t xml:space="preserve">      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 xml:space="preserve">      N</w:t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EIN</w:t>
      </w:r>
    </w:p>
    <w:p w14:paraId="79CCD7CF" w14:textId="77777777" w:rsidR="001E52A1" w:rsidRPr="002235AF" w:rsidRDefault="001E52A1" w:rsidP="001E52A1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de-DE" w:eastAsia="es-ES"/>
        </w:rPr>
      </w:pPr>
    </w:p>
    <w:p w14:paraId="428011A4" w14:textId="2F48C797" w:rsidR="001E52A1" w:rsidRPr="002235AF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de-DE" w:eastAsia="es-ES"/>
        </w:rPr>
      </w:pP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Beginn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 xml:space="preserve">: 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  <w:t>End</w:t>
      </w:r>
      <w:r w:rsidR="00BF5004">
        <w:rPr>
          <w:rFonts w:ascii="Calibri" w:eastAsia="Times New Roman" w:hAnsi="Calibri" w:cs="Times New Roman"/>
          <w:sz w:val="20"/>
          <w:szCs w:val="20"/>
          <w:lang w:val="de-DE" w:eastAsia="es-ES"/>
        </w:rPr>
        <w:t>e</w:t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:</w:t>
      </w:r>
    </w:p>
    <w:p w14:paraId="46319AB8" w14:textId="03036CF5" w:rsidR="001E52A1" w:rsidRPr="002235AF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de-DE" w:eastAsia="es-ES"/>
        </w:rPr>
      </w:pP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Vollständiger offizieller Name der Muttergesellschaft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: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</w:p>
    <w:p w14:paraId="78094C06" w14:textId="0FECA2A1" w:rsidR="001E52A1" w:rsidRPr="002235AF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de-DE" w:eastAsia="es-ES"/>
        </w:rPr>
      </w:pP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A</w:t>
      </w:r>
      <w:r w:rsidR="00BF5004">
        <w:rPr>
          <w:rFonts w:ascii="Calibri" w:eastAsia="Times New Roman" w:hAnsi="Calibri" w:cs="Times New Roman"/>
          <w:sz w:val="20"/>
          <w:szCs w:val="20"/>
          <w:lang w:val="de-DE" w:eastAsia="es-ES"/>
        </w:rPr>
        <w:t>d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ress</w:t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e:</w:t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  <w:t>(Stadt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)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  <w:t>(</w:t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PLZ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)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  <w:t>(</w:t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Land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)</w:t>
      </w:r>
    </w:p>
    <w:p w14:paraId="17B67173" w14:textId="1CE92051" w:rsidR="001E52A1" w:rsidRPr="002235AF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de-DE" w:eastAsia="es-ES"/>
        </w:rPr>
      </w:pP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Telefon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:</w:t>
      </w:r>
    </w:p>
    <w:p w14:paraId="4D2B1893" w14:textId="64C07115" w:rsidR="001E52A1" w:rsidRPr="002235AF" w:rsidRDefault="002235AF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de-DE" w:eastAsia="es-ES"/>
        </w:rPr>
      </w:pP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Name de</w:t>
      </w:r>
      <w:r w:rsidR="00370BB1">
        <w:rPr>
          <w:rFonts w:ascii="Calibri" w:eastAsia="Times New Roman" w:hAnsi="Calibri" w:cs="Times New Roman"/>
          <w:sz w:val="20"/>
          <w:szCs w:val="20"/>
          <w:lang w:val="de-DE" w:eastAsia="es-ES"/>
        </w:rPr>
        <w:t>r</w:t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 xml:space="preserve"> Projektleit</w:t>
      </w:r>
      <w:r w:rsidR="00370BB1">
        <w:rPr>
          <w:rFonts w:ascii="Calibri" w:eastAsia="Times New Roman" w:hAnsi="Calibri" w:cs="Times New Roman"/>
          <w:sz w:val="20"/>
          <w:szCs w:val="20"/>
          <w:lang w:val="de-DE" w:eastAsia="es-ES"/>
        </w:rPr>
        <w:t>ung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: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ab/>
      </w:r>
      <w:r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>Projektleit</w:t>
      </w:r>
      <w:r w:rsidR="00370BB1">
        <w:rPr>
          <w:rFonts w:ascii="Calibri" w:eastAsia="Times New Roman" w:hAnsi="Calibri" w:cs="Times New Roman"/>
          <w:sz w:val="20"/>
          <w:szCs w:val="20"/>
          <w:lang w:val="de-DE" w:eastAsia="es-ES"/>
        </w:rPr>
        <w:t>ung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 xml:space="preserve"> E</w:t>
      </w:r>
      <w:r w:rsidR="00BF5004">
        <w:rPr>
          <w:rFonts w:ascii="Calibri" w:eastAsia="Times New Roman" w:hAnsi="Calibri" w:cs="Times New Roman"/>
          <w:sz w:val="20"/>
          <w:szCs w:val="20"/>
          <w:lang w:val="de-DE" w:eastAsia="es-ES"/>
        </w:rPr>
        <w:t>-M</w:t>
      </w:r>
      <w:r w:rsidR="001E52A1" w:rsidRPr="002235AF">
        <w:rPr>
          <w:rFonts w:ascii="Calibri" w:eastAsia="Times New Roman" w:hAnsi="Calibri" w:cs="Times New Roman"/>
          <w:sz w:val="20"/>
          <w:szCs w:val="20"/>
          <w:lang w:val="de-DE" w:eastAsia="es-ES"/>
        </w:rPr>
        <w:t xml:space="preserve">ail: </w:t>
      </w:r>
    </w:p>
    <w:p w14:paraId="095AAA67" w14:textId="77777777" w:rsidR="001E52A1" w:rsidRPr="002235AF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val="de-DE" w:eastAsia="es-ES"/>
        </w:rPr>
      </w:pPr>
      <w:r w:rsidRPr="001E52A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0D576" wp14:editId="0D89F925">
                <wp:simplePos x="0" y="0"/>
                <wp:positionH relativeFrom="column">
                  <wp:posOffset>-6350</wp:posOffset>
                </wp:positionH>
                <wp:positionV relativeFrom="paragraph">
                  <wp:posOffset>102235</wp:posOffset>
                </wp:positionV>
                <wp:extent cx="6029325" cy="9525"/>
                <wp:effectExtent l="0" t="0" r="9525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70066" id="1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05pt" to="47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" strokecolor="windowText" strokeweight="1.5pt"/>
            </w:pict>
          </mc:Fallback>
        </mc:AlternateContent>
      </w:r>
    </w:p>
    <w:p w14:paraId="7647F394" w14:textId="77777777" w:rsidR="001E52A1" w:rsidRPr="002235AF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 w:val="20"/>
          <w:szCs w:val="20"/>
          <w:lang w:val="de-DE" w:eastAsia="es-ES"/>
        </w:rPr>
      </w:pPr>
    </w:p>
    <w:p w14:paraId="76086864" w14:textId="2F6C2422" w:rsidR="001E52A1" w:rsidRPr="001E52A1" w:rsidRDefault="002235AF" w:rsidP="001E52A1">
      <w:pPr>
        <w:spacing w:line="240" w:lineRule="auto"/>
        <w:jc w:val="left"/>
        <w:rPr>
          <w:rFonts w:ascii="Garamond" w:eastAsia="Times New Roman" w:hAnsi="Garamond" w:cs="Times New Roman"/>
          <w:b/>
          <w:sz w:val="28"/>
          <w:szCs w:val="20"/>
          <w:lang w:eastAsia="es-ES"/>
        </w:rPr>
      </w:pPr>
      <w:r>
        <w:rPr>
          <w:rFonts w:ascii="Calibri" w:eastAsia="Times New Roman" w:hAnsi="Calibri" w:cs="Times New Roman"/>
          <w:b/>
          <w:sz w:val="28"/>
          <w:szCs w:val="20"/>
          <w:lang w:eastAsia="es-ES"/>
        </w:rPr>
        <w:t>INGENIEURSABSCHLUSS DES</w:t>
      </w:r>
      <w:r w:rsidR="00370BB1">
        <w:rPr>
          <w:rFonts w:ascii="Calibri" w:eastAsia="Times New Roman" w:hAnsi="Calibri" w:cs="Times New Roman"/>
          <w:b/>
          <w:sz w:val="28"/>
          <w:szCs w:val="20"/>
          <w:lang w:eastAsia="es-ES"/>
        </w:rPr>
        <w:t>/DER</w:t>
      </w:r>
      <w:r>
        <w:rPr>
          <w:rFonts w:ascii="Calibri" w:eastAsia="Times New Roman" w:hAnsi="Calibri" w:cs="Times New Roman"/>
          <w:b/>
          <w:sz w:val="28"/>
          <w:szCs w:val="20"/>
          <w:lang w:eastAsia="es-ES"/>
        </w:rPr>
        <w:t xml:space="preserve"> LERNENDEN</w:t>
      </w:r>
      <w:r w:rsidR="001E52A1" w:rsidRPr="001E52A1">
        <w:rPr>
          <w:rFonts w:ascii="Garamond" w:eastAsia="Times New Roman" w:hAnsi="Garamond" w:cs="Times New Roman"/>
          <w:b/>
          <w:sz w:val="28"/>
          <w:szCs w:val="20"/>
          <w:lang w:eastAsia="es-E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9"/>
        <w:gridCol w:w="2800"/>
        <w:gridCol w:w="3383"/>
      </w:tblGrid>
      <w:tr w:rsidR="001E52A1" w:rsidRPr="001E52A1" w14:paraId="2F7D1367" w14:textId="77777777" w:rsidTr="00BF5004">
        <w:trPr>
          <w:trHeight w:val="501"/>
        </w:trPr>
        <w:tc>
          <w:tcPr>
            <w:tcW w:w="6239" w:type="dxa"/>
            <w:gridSpan w:val="2"/>
          </w:tcPr>
          <w:p w14:paraId="14F008EA" w14:textId="01744363" w:rsidR="001E52A1" w:rsidRPr="001E52A1" w:rsidRDefault="002235AF" w:rsidP="002235AF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Calibri" w:hAnsi="Calibri"/>
                <w:b/>
              </w:rPr>
              <w:t>Bachelorabschluss in Ingenieurswesen</w:t>
            </w:r>
            <w:r w:rsidR="001E52A1" w:rsidRPr="001E52A1">
              <w:rPr>
                <w:rFonts w:ascii="Calibri" w:hAnsi="Calibri"/>
                <w:b/>
              </w:rPr>
              <w:t xml:space="preserve"> (*)</w:t>
            </w:r>
          </w:p>
        </w:tc>
        <w:tc>
          <w:tcPr>
            <w:tcW w:w="3383" w:type="dxa"/>
          </w:tcPr>
          <w:p w14:paraId="5792A2D1" w14:textId="16211CCD" w:rsidR="001E52A1" w:rsidRPr="001E52A1" w:rsidRDefault="002235AF" w:rsidP="002235AF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Calibri" w:hAnsi="Calibri"/>
                <w:b/>
              </w:rPr>
              <w:t xml:space="preserve">Masterabschluss </w:t>
            </w:r>
            <w:r w:rsidR="001E52A1" w:rsidRPr="001E52A1">
              <w:rPr>
                <w:rFonts w:ascii="Calibri" w:hAnsi="Calibri"/>
                <w:b/>
              </w:rPr>
              <w:t>in (*)</w:t>
            </w:r>
          </w:p>
        </w:tc>
      </w:tr>
      <w:tr w:rsidR="001E52A1" w:rsidRPr="001E52A1" w14:paraId="6393DCD0" w14:textId="77777777" w:rsidTr="00BF5004">
        <w:trPr>
          <w:trHeight w:val="423"/>
        </w:trPr>
        <w:tc>
          <w:tcPr>
            <w:tcW w:w="3439" w:type="dxa"/>
          </w:tcPr>
          <w:p w14:paraId="6C5E2A56" w14:textId="4D50C8F6" w:rsidR="001E52A1" w:rsidRPr="001E52A1" w:rsidRDefault="001E52A1" w:rsidP="002235AF">
            <w:pPr>
              <w:spacing w:line="240" w:lineRule="auto"/>
              <w:jc w:val="left"/>
              <w:rPr>
                <w:rFonts w:ascii="Calibri" w:hAnsi="Calibri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2235AF">
              <w:rPr>
                <w:rFonts w:ascii="Calibri" w:hAnsi="Calibri"/>
              </w:rPr>
              <w:t>Maschinenbau</w:t>
            </w:r>
          </w:p>
        </w:tc>
        <w:tc>
          <w:tcPr>
            <w:tcW w:w="2800" w:type="dxa"/>
          </w:tcPr>
          <w:p w14:paraId="738B0FDD" w14:textId="08D0BEAC" w:rsidR="001E52A1" w:rsidRPr="001E52A1" w:rsidRDefault="001E52A1" w:rsidP="001E52A1">
            <w:pPr>
              <w:spacing w:line="240" w:lineRule="auto"/>
              <w:jc w:val="left"/>
              <w:rPr>
                <w:rFonts w:ascii="Garamond" w:hAnsi="Garamond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3C046E" w:rsidRPr="003C046E">
              <w:rPr>
                <w:rFonts w:ascii="Calibri" w:hAnsi="Calibri"/>
              </w:rPr>
              <w:t>Industrielle Elektronik</w:t>
            </w:r>
          </w:p>
        </w:tc>
        <w:tc>
          <w:tcPr>
            <w:tcW w:w="3383" w:type="dxa"/>
          </w:tcPr>
          <w:p w14:paraId="38EC7D68" w14:textId="7339E946" w:rsidR="001E52A1" w:rsidRPr="001E52A1" w:rsidRDefault="001E52A1" w:rsidP="001E52A1">
            <w:pPr>
              <w:spacing w:line="240" w:lineRule="auto"/>
              <w:jc w:val="left"/>
              <w:rPr>
                <w:rFonts w:ascii="Garamond" w:hAnsi="Garamond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3C046E" w:rsidRPr="003C046E">
              <w:rPr>
                <w:rFonts w:ascii="Calibri" w:hAnsi="Calibri"/>
              </w:rPr>
              <w:t>Industrie (Werkstoffe / Mechanik)</w:t>
            </w:r>
          </w:p>
        </w:tc>
      </w:tr>
      <w:tr w:rsidR="001E52A1" w:rsidRPr="001E52A1" w14:paraId="26BF3E2C" w14:textId="77777777" w:rsidTr="00BF5004">
        <w:trPr>
          <w:trHeight w:val="415"/>
        </w:trPr>
        <w:tc>
          <w:tcPr>
            <w:tcW w:w="3439" w:type="dxa"/>
          </w:tcPr>
          <w:p w14:paraId="3A8B1631" w14:textId="6A7F6FD4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="002235AF">
              <w:rPr>
                <w:rFonts w:ascii="Calibri" w:hAnsi="Calibri"/>
              </w:rPr>
              <w:t xml:space="preserve"> Industriedesign</w:t>
            </w:r>
          </w:p>
        </w:tc>
        <w:tc>
          <w:tcPr>
            <w:tcW w:w="2800" w:type="dxa"/>
          </w:tcPr>
          <w:p w14:paraId="04DF2E98" w14:textId="7665F474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="003C046E">
              <w:rPr>
                <w:rFonts w:ascii="Calibri" w:hAnsi="Calibri"/>
              </w:rPr>
              <w:t xml:space="preserve"> Energie</w:t>
            </w:r>
          </w:p>
        </w:tc>
        <w:tc>
          <w:tcPr>
            <w:tcW w:w="3383" w:type="dxa"/>
          </w:tcPr>
          <w:p w14:paraId="010B3A11" w14:textId="63AD73E3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3C046E" w:rsidRPr="003C046E">
              <w:rPr>
                <w:rFonts w:ascii="Calibri" w:hAnsi="Calibri"/>
              </w:rPr>
              <w:t>Strategisches Produkt- und Dienstleistungsdesign</w:t>
            </w:r>
          </w:p>
        </w:tc>
        <w:bookmarkStart w:id="0" w:name="_GoBack"/>
        <w:bookmarkEnd w:id="0"/>
      </w:tr>
      <w:tr w:rsidR="001E52A1" w:rsidRPr="001E52A1" w14:paraId="509DEB51" w14:textId="77777777" w:rsidTr="00BF5004">
        <w:trPr>
          <w:trHeight w:val="407"/>
        </w:trPr>
        <w:tc>
          <w:tcPr>
            <w:tcW w:w="3439" w:type="dxa"/>
          </w:tcPr>
          <w:p w14:paraId="11C0E6F8" w14:textId="6DC33654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2235AF" w:rsidRPr="002235AF">
              <w:rPr>
                <w:rFonts w:ascii="Calibri" w:hAnsi="Calibri"/>
              </w:rPr>
              <w:t>Industrielle Organisation</w:t>
            </w:r>
          </w:p>
        </w:tc>
        <w:tc>
          <w:tcPr>
            <w:tcW w:w="2800" w:type="dxa"/>
          </w:tcPr>
          <w:p w14:paraId="306973ED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Computer</w:t>
            </w:r>
          </w:p>
        </w:tc>
        <w:tc>
          <w:tcPr>
            <w:tcW w:w="3383" w:type="dxa"/>
          </w:tcPr>
          <w:p w14:paraId="5891134A" w14:textId="0166D6BA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3C046E" w:rsidRPr="003C046E">
              <w:rPr>
                <w:rFonts w:ascii="Calibri" w:hAnsi="Calibri"/>
              </w:rPr>
              <w:t>Energie- und Leistungselektronik</w:t>
            </w:r>
          </w:p>
        </w:tc>
      </w:tr>
      <w:tr w:rsidR="001E52A1" w:rsidRPr="001E52A1" w14:paraId="258F02D4" w14:textId="77777777" w:rsidTr="00BF5004">
        <w:trPr>
          <w:trHeight w:val="414"/>
        </w:trPr>
        <w:tc>
          <w:tcPr>
            <w:tcW w:w="3439" w:type="dxa"/>
          </w:tcPr>
          <w:p w14:paraId="55595419" w14:textId="1BCADE31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2235AF" w:rsidRPr="002235AF">
              <w:rPr>
                <w:rFonts w:ascii="Calibri" w:hAnsi="Calibri"/>
              </w:rPr>
              <w:t>Biomedizin</w:t>
            </w:r>
          </w:p>
        </w:tc>
        <w:tc>
          <w:tcPr>
            <w:tcW w:w="2800" w:type="dxa"/>
          </w:tcPr>
          <w:p w14:paraId="5EFC1C78" w14:textId="72BA1A33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3C046E" w:rsidRPr="003C046E">
              <w:rPr>
                <w:rFonts w:ascii="Calibri" w:hAnsi="Calibri"/>
              </w:rPr>
              <w:t>Systeme Telekommunikation</w:t>
            </w:r>
          </w:p>
        </w:tc>
        <w:tc>
          <w:tcPr>
            <w:tcW w:w="3383" w:type="dxa"/>
          </w:tcPr>
          <w:p w14:paraId="08DD1C30" w14:textId="6DF2FC43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3C046E" w:rsidRPr="003C046E">
              <w:rPr>
                <w:rFonts w:ascii="Calibri" w:hAnsi="Calibri"/>
              </w:rPr>
              <w:t>Integrierte Systeme</w:t>
            </w:r>
          </w:p>
        </w:tc>
      </w:tr>
      <w:tr w:rsidR="001E52A1" w:rsidRPr="001E52A1" w14:paraId="7E13FA3C" w14:textId="77777777" w:rsidTr="00BF5004">
        <w:trPr>
          <w:trHeight w:val="406"/>
        </w:trPr>
        <w:tc>
          <w:tcPr>
            <w:tcW w:w="3439" w:type="dxa"/>
          </w:tcPr>
          <w:p w14:paraId="7A6C4AFD" w14:textId="507EE170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</w:t>
            </w:r>
            <w:r w:rsidR="002235AF" w:rsidRPr="002235AF">
              <w:rPr>
                <w:rFonts w:ascii="Calibri" w:hAnsi="Calibri"/>
              </w:rPr>
              <w:t>Ökotechnologie in industriellen Prozessen</w:t>
            </w:r>
          </w:p>
        </w:tc>
        <w:tc>
          <w:tcPr>
            <w:tcW w:w="2800" w:type="dxa"/>
            <w:shd w:val="clear" w:color="auto" w:fill="auto"/>
          </w:tcPr>
          <w:p w14:paraId="2785D328" w14:textId="5D7CA1DB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="003C046E">
              <w:rPr>
                <w:rFonts w:ascii="Calibri" w:hAnsi="Calibri"/>
              </w:rPr>
              <w:t xml:space="preserve"> Mechatronic</w:t>
            </w:r>
          </w:p>
        </w:tc>
        <w:tc>
          <w:tcPr>
            <w:tcW w:w="3383" w:type="dxa"/>
            <w:shd w:val="clear" w:color="auto" w:fill="D9D9D9"/>
          </w:tcPr>
          <w:p w14:paraId="54027A20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</w:p>
        </w:tc>
      </w:tr>
      <w:tr w:rsidR="001E52A1" w:rsidRPr="00E21B0A" w14:paraId="6B05804C" w14:textId="77777777" w:rsidTr="00BF5004">
        <w:trPr>
          <w:trHeight w:val="601"/>
        </w:trPr>
        <w:tc>
          <w:tcPr>
            <w:tcW w:w="9622" w:type="dxa"/>
            <w:gridSpan w:val="3"/>
          </w:tcPr>
          <w:p w14:paraId="5F73BD1E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/>
                <w:i/>
              </w:rPr>
            </w:pPr>
          </w:p>
          <w:p w14:paraId="762B0255" w14:textId="3BDA03D4" w:rsidR="001E52A1" w:rsidRPr="001E52A1" w:rsidRDefault="001E52A1" w:rsidP="00370BB1">
            <w:pPr>
              <w:spacing w:line="240" w:lineRule="auto"/>
              <w:jc w:val="left"/>
              <w:rPr>
                <w:rFonts w:ascii="Calibri" w:hAnsi="Calibri" w:cs="Arial"/>
                <w:b/>
              </w:rPr>
            </w:pPr>
            <w:r w:rsidRPr="001E52A1">
              <w:rPr>
                <w:rFonts w:ascii="Calibri" w:hAnsi="Calibri"/>
                <w:i/>
              </w:rPr>
              <w:t>(*)</w:t>
            </w:r>
            <w:r w:rsidR="002235AF" w:rsidRPr="002235AF">
              <w:rPr>
                <w:rFonts w:ascii="Calibri" w:hAnsi="Calibri"/>
                <w:i/>
              </w:rPr>
              <w:t xml:space="preserve">Weisen Sie in den Quadraten auf die erforderliche Anzahl von </w:t>
            </w:r>
            <w:r w:rsidR="00370BB1">
              <w:rPr>
                <w:rFonts w:ascii="Calibri" w:hAnsi="Calibri"/>
                <w:i/>
              </w:rPr>
              <w:t>Studierenden</w:t>
            </w:r>
            <w:r w:rsidR="002235AF" w:rsidRPr="002235AF">
              <w:rPr>
                <w:rFonts w:ascii="Calibri" w:hAnsi="Calibri"/>
                <w:i/>
              </w:rPr>
              <w:t xml:space="preserve"> hin</w:t>
            </w:r>
          </w:p>
        </w:tc>
      </w:tr>
    </w:tbl>
    <w:p w14:paraId="4D17C28B" w14:textId="77777777" w:rsidR="001E52A1" w:rsidRPr="002235AF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Cs w:val="20"/>
          <w:lang w:val="de-DE" w:eastAsia="es-ES"/>
        </w:rPr>
      </w:pPr>
    </w:p>
    <w:p w14:paraId="13D4C3E2" w14:textId="6C54EC25" w:rsidR="001E52A1" w:rsidRPr="001E52A1" w:rsidRDefault="003C046E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eastAsia="es-ES"/>
        </w:rPr>
      </w:pPr>
      <w:r>
        <w:rPr>
          <w:rFonts w:ascii="Calibri" w:eastAsia="Times New Roman" w:hAnsi="Calibri" w:cs="Times New Roman"/>
          <w:b/>
          <w:sz w:val="22"/>
          <w:szCs w:val="20"/>
          <w:lang w:eastAsia="es-ES"/>
        </w:rPr>
        <w:lastRenderedPageBreak/>
        <w:t>BESCHREIBUNG</w:t>
      </w:r>
      <w:r w:rsidR="001E52A1" w:rsidRPr="001E52A1">
        <w:rPr>
          <w:rFonts w:ascii="Calibri" w:eastAsia="Times New Roman" w:hAnsi="Calibri" w:cs="Times New Roman"/>
          <w:b/>
          <w:sz w:val="22"/>
          <w:szCs w:val="20"/>
          <w:lang w:eastAsia="es-ES"/>
        </w:rPr>
        <w:t>:</w:t>
      </w:r>
    </w:p>
    <w:p w14:paraId="646B6979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07BA45E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n-GB" w:eastAsia="es-ES"/>
        </w:rPr>
      </w:pPr>
    </w:p>
    <w:p w14:paraId="1017E3C5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7F89A8EC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5F2253F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42FB98F9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4928606C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2D07F28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24EF7F48" w14:textId="0E9E2A66" w:rsidR="001E52A1" w:rsidRPr="001E52A1" w:rsidRDefault="003C046E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eastAsia="es-ES"/>
        </w:rPr>
      </w:pPr>
      <w:r>
        <w:rPr>
          <w:rFonts w:ascii="Calibri" w:eastAsia="Times New Roman" w:hAnsi="Calibri" w:cs="Times New Roman"/>
          <w:b/>
          <w:sz w:val="22"/>
          <w:szCs w:val="20"/>
          <w:lang w:eastAsia="es-ES"/>
        </w:rPr>
        <w:t>ZIELE</w:t>
      </w:r>
      <w:r w:rsidR="001E52A1" w:rsidRPr="001E52A1">
        <w:rPr>
          <w:rFonts w:ascii="Calibri" w:eastAsia="Times New Roman" w:hAnsi="Calibri" w:cs="Times New Roman"/>
          <w:b/>
          <w:sz w:val="22"/>
          <w:szCs w:val="20"/>
          <w:lang w:eastAsia="es-ES"/>
        </w:rPr>
        <w:t>:</w:t>
      </w:r>
    </w:p>
    <w:p w14:paraId="12F2B205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03A41A86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499A3CB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3D179DCE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4E0DCE90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02BA4548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3F007BE6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109E0EDC" w14:textId="7D283E8E" w:rsidR="001E52A1" w:rsidRPr="001E52A1" w:rsidRDefault="003C046E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eastAsia="es-ES"/>
        </w:rPr>
      </w:pPr>
      <w:r>
        <w:rPr>
          <w:rFonts w:ascii="Calibri" w:eastAsia="Times New Roman" w:hAnsi="Calibri" w:cs="Times New Roman"/>
          <w:b/>
          <w:sz w:val="22"/>
          <w:szCs w:val="20"/>
          <w:lang w:eastAsia="es-ES"/>
        </w:rPr>
        <w:t>PHASEN</w:t>
      </w:r>
      <w:r w:rsidR="001E52A1" w:rsidRPr="001E52A1">
        <w:rPr>
          <w:rFonts w:ascii="Calibri" w:eastAsia="Times New Roman" w:hAnsi="Calibri" w:cs="Times New Roman"/>
          <w:b/>
          <w:sz w:val="22"/>
          <w:szCs w:val="20"/>
          <w:lang w:eastAsia="es-ES"/>
        </w:rPr>
        <w:t>:</w:t>
      </w:r>
    </w:p>
    <w:p w14:paraId="1AACD269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7310BA5E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63CA992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6E61D09E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398D35BC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79533C58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093EEE03" w14:textId="3369B22D" w:rsidR="001E52A1" w:rsidRPr="001E52A1" w:rsidRDefault="003C046E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eastAsia="es-ES"/>
        </w:rPr>
      </w:pPr>
      <w:r>
        <w:rPr>
          <w:rFonts w:ascii="Calibri" w:eastAsia="Times New Roman" w:hAnsi="Calibri" w:cs="Times New Roman"/>
          <w:b/>
          <w:sz w:val="22"/>
          <w:szCs w:val="20"/>
          <w:lang w:eastAsia="es-ES"/>
        </w:rPr>
        <w:t>BEMERKUNGEN</w:t>
      </w:r>
      <w:r w:rsidR="001E52A1" w:rsidRPr="001E52A1">
        <w:rPr>
          <w:rFonts w:ascii="Calibri" w:eastAsia="Times New Roman" w:hAnsi="Calibri" w:cs="Times New Roman"/>
          <w:b/>
          <w:sz w:val="22"/>
          <w:szCs w:val="20"/>
          <w:lang w:eastAsia="es-ES"/>
        </w:rPr>
        <w:t>:</w:t>
      </w:r>
    </w:p>
    <w:p w14:paraId="4E3DAE40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2F5299D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3743E62D" w14:textId="77777777" w:rsidR="001E52A1" w:rsidRDefault="001E52A1" w:rsidP="000528B8">
      <w:pPr>
        <w:rPr>
          <w:b/>
          <w:bCs/>
        </w:rPr>
      </w:pPr>
    </w:p>
    <w:sectPr w:rsidR="001E52A1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055D238E">
              <wp:simplePos x="0" y="0"/>
              <wp:positionH relativeFrom="margin">
                <wp:align>left</wp:align>
              </wp:positionH>
              <wp:positionV relativeFrom="paragraph">
                <wp:posOffset>-181610</wp:posOffset>
              </wp:positionV>
              <wp:extent cx="6096000" cy="693420"/>
              <wp:effectExtent l="0" t="0" r="19050" b="1143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934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1D9E96E6" w:rsidR="000528B8" w:rsidRPr="003C046E" w:rsidRDefault="003C046E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3C04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Verfahren wurde von der Universität </w:t>
                          </w:r>
                          <w:proofErr w:type="spellStart"/>
                          <w:r w:rsidRPr="003C04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Mondragon</w:t>
                          </w:r>
                          <w:proofErr w:type="spellEnd"/>
                          <w:r w:rsidRPr="003C04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adaptiert und vom </w:t>
                          </w:r>
                          <w:proofErr w:type="spellStart"/>
                          <w:r w:rsidRPr="003C04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ApprenticeshipQ</w:t>
                          </w:r>
                          <w:proofErr w:type="spellEnd"/>
                          <w:r w:rsidRPr="003C04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-Konsortium im Juni 2020</w:t>
                          </w:r>
                          <w:r w:rsidR="00650489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ins Englische</w:t>
                          </w:r>
                          <w:r w:rsidRPr="003C04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übersetzt und herausgegeben.</w:t>
                          </w:r>
                          <w:r w:rsidR="00650489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Die deutsche Übersetzung wurde von Naïla Wagner und Svenja Wiechmann erstellt.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0;margin-top:-14.3pt;width:480pt;height:54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" fillcolor="white [3201]" strokecolor="#ffc000 [3207]" strokeweight="1pt">
              <v:textbox>
                <w:txbxContent>
                  <w:p w14:paraId="0F583D99" w14:textId="1D9E96E6" w:rsidR="000528B8" w:rsidRPr="003C046E" w:rsidRDefault="003C046E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3C04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Verfahren wurde von der Universität </w:t>
                    </w:r>
                    <w:proofErr w:type="spellStart"/>
                    <w:r w:rsidRPr="003C04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Mondragon</w:t>
                    </w:r>
                    <w:proofErr w:type="spellEnd"/>
                    <w:r w:rsidRPr="003C04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adaptiert und vom </w:t>
                    </w:r>
                    <w:proofErr w:type="spellStart"/>
                    <w:r w:rsidRPr="003C04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 w:rsidRPr="003C04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-Konsortium im Juni 2020</w:t>
                    </w:r>
                    <w:r w:rsidR="00650489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ins Englische</w:t>
                    </w:r>
                    <w:r w:rsidRPr="003C04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übersetzt und herausgegeben.</w:t>
                    </w:r>
                    <w:r w:rsidR="00650489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Die deutsche Übersetzung wurde von Naïla Wagner und Svenja Wiechmann erstellt.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61709FE0" w:rsidR="00261CE3" w:rsidRPr="00261CE3" w:rsidRDefault="002235AF" w:rsidP="00261CE3">
    <w:pPr>
      <w:jc w:val="center"/>
      <w:rPr>
        <w:b/>
        <w:bCs/>
      </w:rPr>
    </w:pPr>
    <w:r>
      <w:rPr>
        <w:b/>
        <w:bCs/>
      </w:rPr>
      <w:t>DEFINIEREN VON SMARTEN LERNERGEBNISSEN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1E52A1"/>
    <w:rsid w:val="00201870"/>
    <w:rsid w:val="002235AF"/>
    <w:rsid w:val="00246935"/>
    <w:rsid w:val="00261CE3"/>
    <w:rsid w:val="002A5577"/>
    <w:rsid w:val="002C7A4C"/>
    <w:rsid w:val="002D2F17"/>
    <w:rsid w:val="003148CE"/>
    <w:rsid w:val="00370BB1"/>
    <w:rsid w:val="003C046E"/>
    <w:rsid w:val="003E5AAF"/>
    <w:rsid w:val="004801EF"/>
    <w:rsid w:val="004E7A41"/>
    <w:rsid w:val="00565BFA"/>
    <w:rsid w:val="005B03BB"/>
    <w:rsid w:val="005B6426"/>
    <w:rsid w:val="00650489"/>
    <w:rsid w:val="00774926"/>
    <w:rsid w:val="00776C2D"/>
    <w:rsid w:val="007B15E0"/>
    <w:rsid w:val="007C2668"/>
    <w:rsid w:val="007D080B"/>
    <w:rsid w:val="00837D98"/>
    <w:rsid w:val="008F0C9C"/>
    <w:rsid w:val="009A5785"/>
    <w:rsid w:val="009E55C1"/>
    <w:rsid w:val="00A56C87"/>
    <w:rsid w:val="00AA5282"/>
    <w:rsid w:val="00AD54AF"/>
    <w:rsid w:val="00AE0CA7"/>
    <w:rsid w:val="00B53E15"/>
    <w:rsid w:val="00BF5004"/>
    <w:rsid w:val="00C504EF"/>
    <w:rsid w:val="00C51222"/>
    <w:rsid w:val="00D272A6"/>
    <w:rsid w:val="00D74DB6"/>
    <w:rsid w:val="00D75B7D"/>
    <w:rsid w:val="00D93CD3"/>
    <w:rsid w:val="00D94D31"/>
    <w:rsid w:val="00E063A2"/>
    <w:rsid w:val="00E21B0A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.wiechmann\Downloads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40C0E6-288C-4E35-B6E2-4358100A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7</cp:revision>
  <dcterms:created xsi:type="dcterms:W3CDTF">2020-08-28T05:35:00Z</dcterms:created>
  <dcterms:modified xsi:type="dcterms:W3CDTF">2020-10-19T11:41:00Z</dcterms:modified>
</cp:coreProperties>
</file>